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AD3" w:rsidRPr="006362A3" w:rsidRDefault="00A74AD3" w:rsidP="00A74AD3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36"/>
          <w:szCs w:val="36"/>
        </w:rPr>
      </w:pPr>
      <w:r w:rsidRPr="006362A3">
        <w:rPr>
          <w:rFonts w:eastAsia="標楷體" w:cs="Times New Roman"/>
          <w:sz w:val="36"/>
          <w:szCs w:val="36"/>
        </w:rPr>
        <w:t>臺北市私立天主教靜修女子高級中學</w:t>
      </w:r>
      <w:r w:rsidRPr="006362A3">
        <w:rPr>
          <w:rFonts w:eastAsia="標楷體" w:cs="Times New Roman" w:hint="eastAsia"/>
          <w:sz w:val="36"/>
          <w:szCs w:val="36"/>
        </w:rPr>
        <w:t>109</w:t>
      </w:r>
      <w:r w:rsidRPr="006362A3">
        <w:rPr>
          <w:rFonts w:eastAsia="標楷體" w:cs="Times New Roman"/>
          <w:sz w:val="36"/>
          <w:szCs w:val="36"/>
        </w:rPr>
        <w:t>學年度第</w:t>
      </w:r>
      <w:r w:rsidRPr="006362A3">
        <w:rPr>
          <w:rFonts w:eastAsia="標楷體" w:cs="Times New Roman" w:hint="eastAsia"/>
          <w:sz w:val="36"/>
          <w:szCs w:val="36"/>
        </w:rPr>
        <w:t>一</w:t>
      </w:r>
      <w:r w:rsidRPr="006362A3">
        <w:rPr>
          <w:rFonts w:eastAsia="標楷體" w:cs="Times New Roman"/>
          <w:sz w:val="36"/>
          <w:szCs w:val="36"/>
        </w:rPr>
        <w:t>學期</w:t>
      </w:r>
      <w:r w:rsidRPr="006362A3">
        <w:rPr>
          <w:rFonts w:eastAsia="標楷體" w:cs="Times New Roman" w:hint="eastAsia"/>
          <w:sz w:val="36"/>
          <w:szCs w:val="36"/>
        </w:rPr>
        <w:t>藝術與人文課程計畫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5"/>
        <w:gridCol w:w="5970"/>
        <w:gridCol w:w="2784"/>
        <w:gridCol w:w="1696"/>
        <w:gridCol w:w="1736"/>
      </w:tblGrid>
      <w:tr w:rsidR="00A74AD3" w:rsidRPr="00080BE5" w:rsidTr="001A7441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課程名稱：</w:t>
            </w:r>
            <w:r w:rsidRPr="00080BE5">
              <w:rPr>
                <w:rFonts w:asciiTheme="minorHAnsi" w:eastAsia="標楷體" w:hAnsiTheme="minorHAnsi" w:cs="Times New Roman"/>
              </w:rPr>
              <w:t xml:space="preserve"> </w:t>
            </w:r>
            <w:r w:rsidRPr="00080BE5">
              <w:rPr>
                <w:rFonts w:asciiTheme="minorHAnsi" w:eastAsia="標楷體" w:hAnsiTheme="minorHAnsi" w:cs="Times New Roman"/>
              </w:rPr>
              <w:t>音樂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班級：九年級各班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上課節數：</w:t>
            </w:r>
            <w:r w:rsidR="00080BE5" w:rsidRPr="00080BE5">
              <w:rPr>
                <w:rFonts w:asciiTheme="minorHAnsi" w:eastAsia="標楷體" w:hAnsiTheme="minorHAnsi" w:cs="Times New Roman"/>
              </w:rPr>
              <w:t>1</w:t>
            </w:r>
          </w:p>
        </w:tc>
      </w:tr>
      <w:tr w:rsidR="00A74AD3" w:rsidRPr="00080BE5" w:rsidTr="001A7441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任課教師：</w:t>
            </w:r>
            <w:r w:rsidRPr="00080BE5">
              <w:rPr>
                <w:rFonts w:asciiTheme="minorHAnsi" w:eastAsia="標楷體" w:hAnsiTheme="minorHAnsi" w:cs="Times New Roman"/>
              </w:rPr>
              <w:t xml:space="preserve"> </w:t>
            </w:r>
            <w:r w:rsidRPr="00080BE5">
              <w:rPr>
                <w:rFonts w:asciiTheme="minorHAnsi" w:eastAsia="標楷體" w:hAnsiTheme="minorHAnsi" w:cs="Times New Roman"/>
              </w:rPr>
              <w:t>梁柏禧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 xml:space="preserve">上課教材：自編　</w:t>
            </w:r>
          </w:p>
        </w:tc>
      </w:tr>
      <w:tr w:rsidR="00A74AD3" w:rsidRPr="00080BE5" w:rsidTr="001A7441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一、表現：善用媒介與形式從事藝術創作與展現，傳達思想與情感。</w:t>
            </w:r>
          </w:p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二、鑑賞：透過參與審美活動培養感受力與理解力，體認藝術價值。</w:t>
            </w:r>
          </w:p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三、實踐：培養主動參與藝術的興趣與習慣，促進美善生活。</w:t>
            </w:r>
          </w:p>
        </w:tc>
      </w:tr>
      <w:tr w:rsidR="00A74AD3" w:rsidRPr="00080BE5" w:rsidTr="001A7441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一、段考</w:t>
            </w:r>
            <w:r w:rsidRPr="00080BE5">
              <w:rPr>
                <w:rFonts w:asciiTheme="minorHAnsi" w:eastAsia="標楷體" w:hAnsiTheme="minorHAnsi" w:cs="Times New Roman"/>
              </w:rPr>
              <w:t>(</w:t>
            </w:r>
            <w:r w:rsidRPr="00080BE5">
              <w:rPr>
                <w:rFonts w:asciiTheme="minorHAnsi" w:eastAsia="標楷體" w:hAnsiTheme="minorHAnsi" w:cs="Times New Roman"/>
              </w:rPr>
              <w:t>直笛吹奏、歌曲演唱、報告書寫</w:t>
            </w:r>
            <w:r w:rsidRPr="00080BE5">
              <w:rPr>
                <w:rFonts w:asciiTheme="minorHAnsi" w:eastAsia="標楷體" w:hAnsiTheme="minorHAnsi" w:cs="Times New Roman"/>
              </w:rPr>
              <w:t>)</w:t>
            </w:r>
            <w:r w:rsidRPr="00080BE5">
              <w:rPr>
                <w:rFonts w:asciiTheme="minorHAnsi" w:eastAsia="標楷體" w:hAnsiTheme="minorHAnsi" w:cs="Times New Roman"/>
              </w:rPr>
              <w:t>。</w:t>
            </w:r>
            <w:r w:rsidRPr="00080BE5">
              <w:rPr>
                <w:rFonts w:asciiTheme="minorHAnsi" w:eastAsia="標楷體" w:hAnsiTheme="minorHAnsi" w:cs="Times New Roman"/>
              </w:rPr>
              <w:t xml:space="preserve">  </w:t>
            </w:r>
            <w:r w:rsidRPr="00080BE5">
              <w:rPr>
                <w:rFonts w:asciiTheme="minorHAnsi" w:eastAsia="標楷體" w:hAnsiTheme="minorHAnsi" w:cs="Times New Roman"/>
              </w:rPr>
              <w:t>二、平時成績</w:t>
            </w:r>
            <w:r w:rsidRPr="00080BE5">
              <w:rPr>
                <w:rFonts w:asciiTheme="minorHAnsi" w:eastAsia="標楷體" w:hAnsiTheme="minorHAnsi" w:cs="Times New Roman"/>
              </w:rPr>
              <w:t>(</w:t>
            </w:r>
            <w:r w:rsidRPr="00080BE5">
              <w:rPr>
                <w:rFonts w:asciiTheme="minorHAnsi" w:eastAsia="標楷體" w:hAnsiTheme="minorHAnsi" w:cs="Times New Roman"/>
              </w:rPr>
              <w:t>生活常規與課堂表現</w:t>
            </w:r>
            <w:r w:rsidRPr="00080BE5">
              <w:rPr>
                <w:rFonts w:asciiTheme="minorHAnsi" w:eastAsia="標楷體" w:hAnsiTheme="minorHAnsi" w:cs="Times New Roman"/>
              </w:rPr>
              <w:t>)</w:t>
            </w:r>
          </w:p>
        </w:tc>
      </w:tr>
      <w:tr w:rsidR="00A74AD3" w:rsidRPr="00080BE5" w:rsidTr="001A7441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1A7441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一、段考</w:t>
            </w:r>
            <w:r w:rsidRPr="00080BE5">
              <w:rPr>
                <w:rFonts w:asciiTheme="minorHAnsi" w:eastAsia="標楷體" w:hAnsiTheme="minorHAnsi" w:cs="Times New Roman"/>
              </w:rPr>
              <w:t>(</w:t>
            </w:r>
            <w:r w:rsidRPr="00080BE5">
              <w:rPr>
                <w:rFonts w:asciiTheme="minorHAnsi" w:eastAsia="標楷體" w:hAnsiTheme="minorHAnsi" w:cs="Times New Roman"/>
              </w:rPr>
              <w:t>直笛吹奏、歌曲演唱、報告書寫</w:t>
            </w:r>
            <w:r w:rsidRPr="00080BE5">
              <w:rPr>
                <w:rFonts w:asciiTheme="minorHAnsi" w:eastAsia="標楷體" w:hAnsiTheme="minorHAnsi" w:cs="Times New Roman"/>
              </w:rPr>
              <w:t>)40%</w:t>
            </w:r>
            <w:r w:rsidRPr="00080BE5">
              <w:rPr>
                <w:rFonts w:asciiTheme="minorHAnsi" w:eastAsia="標楷體" w:hAnsiTheme="minorHAnsi" w:cs="Times New Roman"/>
              </w:rPr>
              <w:t>。</w:t>
            </w:r>
            <w:r w:rsidRPr="00080BE5">
              <w:rPr>
                <w:rFonts w:asciiTheme="minorHAnsi" w:eastAsia="標楷體" w:hAnsiTheme="minorHAnsi" w:cs="Times New Roman"/>
              </w:rPr>
              <w:t xml:space="preserve">  </w:t>
            </w:r>
            <w:r w:rsidRPr="00080BE5">
              <w:rPr>
                <w:rFonts w:asciiTheme="minorHAnsi" w:eastAsia="標楷體" w:hAnsiTheme="minorHAnsi" w:cs="Times New Roman"/>
              </w:rPr>
              <w:t>二、平時成績</w:t>
            </w:r>
            <w:r w:rsidRPr="00080BE5">
              <w:rPr>
                <w:rFonts w:asciiTheme="minorHAnsi" w:eastAsia="標楷體" w:hAnsiTheme="minorHAnsi" w:cs="Times New Roman"/>
              </w:rPr>
              <w:t>(</w:t>
            </w:r>
            <w:r w:rsidRPr="00080BE5">
              <w:rPr>
                <w:rFonts w:asciiTheme="minorHAnsi" w:eastAsia="標楷體" w:hAnsiTheme="minorHAnsi" w:cs="Times New Roman"/>
              </w:rPr>
              <w:t>生活常規與課堂表現</w:t>
            </w:r>
            <w:r w:rsidRPr="00080BE5">
              <w:rPr>
                <w:rFonts w:asciiTheme="minorHAnsi" w:eastAsia="標楷體" w:hAnsiTheme="minorHAnsi" w:cs="Times New Roman"/>
              </w:rPr>
              <w:t>)60%</w:t>
            </w:r>
          </w:p>
        </w:tc>
      </w:tr>
      <w:tr w:rsidR="00A74AD3" w:rsidRPr="00080BE5" w:rsidTr="001A7441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ind w:left="0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ind w:left="0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ind w:left="0" w:firstLine="0"/>
              <w:jc w:val="center"/>
              <w:rPr>
                <w:rFonts w:asciiTheme="minorHAnsi" w:eastAsia="標楷體" w:hAnsiTheme="minorHAnsi" w:cs="Times New Roman"/>
                <w:b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1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8/31-9/4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溫故知新</w:t>
            </w:r>
          </w:p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A</w:t>
            </w:r>
            <w:r w:rsidRPr="00080BE5">
              <w:rPr>
                <w:rFonts w:asciiTheme="minorHAnsi" w:eastAsia="標楷體" w:hAnsiTheme="minorHAnsi" w:cs="Times New Roman"/>
              </w:rPr>
              <w:t>生涯發展教育</w:t>
            </w:r>
          </w:p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B</w:t>
            </w:r>
            <w:r w:rsidRPr="00080BE5">
              <w:rPr>
                <w:rFonts w:asciiTheme="minorHAnsi" w:eastAsia="標楷體" w:hAnsiTheme="minorHAnsi" w:cs="Times New Roman"/>
              </w:rPr>
              <w:t>生命教育</w:t>
            </w:r>
          </w:p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C</w:t>
            </w:r>
            <w:r w:rsidRPr="00080BE5">
              <w:rPr>
                <w:rFonts w:asciiTheme="minorHAnsi" w:eastAsia="標楷體" w:hAnsiTheme="minorHAnsi" w:cs="Times New Roman"/>
              </w:rPr>
              <w:t>誠信教育</w:t>
            </w:r>
          </w:p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D</w:t>
            </w:r>
            <w:r w:rsidRPr="00080BE5">
              <w:rPr>
                <w:rFonts w:asciiTheme="minorHAnsi" w:eastAsia="標楷體" w:hAnsiTheme="minorHAnsi" w:cs="Times New Roman"/>
              </w:rPr>
              <w:t>品德教育</w:t>
            </w:r>
          </w:p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E</w:t>
            </w:r>
            <w:r w:rsidRPr="00080BE5">
              <w:rPr>
                <w:rFonts w:asciiTheme="minorHAnsi" w:eastAsia="標楷體" w:hAnsiTheme="minorHAnsi" w:cs="Times New Roman"/>
              </w:rPr>
              <w:t>資訊倫理素養</w:t>
            </w:r>
          </w:p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F</w:t>
            </w:r>
            <w:r w:rsidRPr="00080BE5">
              <w:rPr>
                <w:rFonts w:asciiTheme="minorHAnsi" w:eastAsia="標楷體" w:hAnsiTheme="minorHAnsi" w:cs="Times New Roman"/>
              </w:rPr>
              <w:t>人權法治教育</w:t>
            </w:r>
          </w:p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G</w:t>
            </w:r>
            <w:r w:rsidRPr="00080BE5">
              <w:rPr>
                <w:rFonts w:asciiTheme="minorHAnsi" w:eastAsia="標楷體" w:hAnsiTheme="minorHAnsi" w:cs="Times New Roman"/>
              </w:rPr>
              <w:t>環境教育</w:t>
            </w:r>
          </w:p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H</w:t>
            </w:r>
            <w:r w:rsidRPr="00080BE5">
              <w:rPr>
                <w:rFonts w:asciiTheme="minorHAnsi" w:eastAsia="標楷體" w:hAnsiTheme="minorHAnsi" w:cs="Times New Roman"/>
              </w:rPr>
              <w:t>海洋教育</w:t>
            </w:r>
          </w:p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I</w:t>
            </w:r>
            <w:r w:rsidRPr="00080BE5">
              <w:rPr>
                <w:rFonts w:asciiTheme="minorHAnsi" w:eastAsia="標楷體" w:hAnsiTheme="minorHAnsi" w:cs="Times New Roman"/>
              </w:rPr>
              <w:t>衛生保健</w:t>
            </w:r>
          </w:p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J</w:t>
            </w:r>
            <w:r w:rsidRPr="00080BE5">
              <w:rPr>
                <w:rFonts w:asciiTheme="minorHAnsi" w:eastAsia="標楷體" w:hAnsiTheme="minorHAnsi" w:cs="Times New Roman"/>
              </w:rPr>
              <w:t>人口教育</w:t>
            </w:r>
          </w:p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K</w:t>
            </w:r>
            <w:r w:rsidRPr="00080BE5">
              <w:rPr>
                <w:rFonts w:asciiTheme="minorHAnsi" w:eastAsia="標楷體" w:hAnsiTheme="minorHAnsi" w:cs="Times New Roman"/>
              </w:rPr>
              <w:t>家庭教育</w:t>
            </w:r>
          </w:p>
          <w:p w:rsidR="00A74AD3" w:rsidRPr="00080BE5" w:rsidRDefault="00A74AD3" w:rsidP="001A7441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K-1</w:t>
            </w:r>
            <w:r w:rsidRPr="00080BE5">
              <w:rPr>
                <w:rFonts w:asciiTheme="minorHAnsi" w:eastAsia="標楷體" w:hAnsiTheme="minorHAnsi" w:cs="Times New Roman"/>
              </w:rPr>
              <w:t>婚姻與倫理</w:t>
            </w:r>
          </w:p>
          <w:p w:rsidR="00A74AD3" w:rsidRPr="00080BE5" w:rsidRDefault="00A74AD3" w:rsidP="001A7441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K-2</w:t>
            </w:r>
            <w:r w:rsidRPr="00080BE5">
              <w:rPr>
                <w:rFonts w:asciiTheme="minorHAnsi" w:eastAsia="標楷體" w:hAnsiTheme="minorHAnsi" w:cs="Times New Roman"/>
              </w:rPr>
              <w:t>親職</w:t>
            </w:r>
          </w:p>
          <w:p w:rsidR="00A74AD3" w:rsidRPr="00080BE5" w:rsidRDefault="00A74AD3" w:rsidP="001A7441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K-3</w:t>
            </w:r>
            <w:r w:rsidRPr="00080BE5">
              <w:rPr>
                <w:rFonts w:asciiTheme="minorHAnsi" w:eastAsia="標楷體" w:hAnsiTheme="minorHAnsi" w:cs="Times New Roman"/>
              </w:rPr>
              <w:t>子職</w:t>
            </w:r>
          </w:p>
          <w:p w:rsidR="00A74AD3" w:rsidRPr="00080BE5" w:rsidRDefault="00A74AD3" w:rsidP="001A7441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K-4</w:t>
            </w:r>
            <w:r w:rsidRPr="00080BE5">
              <w:rPr>
                <w:rFonts w:asciiTheme="minorHAnsi" w:eastAsia="標楷體" w:hAnsiTheme="minorHAnsi" w:cs="Times New Roman"/>
              </w:rPr>
              <w:t>家庭資源管理</w:t>
            </w:r>
          </w:p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L</w:t>
            </w:r>
            <w:r w:rsidRPr="00080BE5">
              <w:rPr>
                <w:rFonts w:asciiTheme="minorHAnsi" w:eastAsia="標楷體" w:hAnsiTheme="minorHAnsi" w:cs="Times New Roman"/>
              </w:rPr>
              <w:t>性別教育</w:t>
            </w:r>
          </w:p>
          <w:p w:rsidR="00A74AD3" w:rsidRPr="00080BE5" w:rsidRDefault="00A74AD3" w:rsidP="001A7441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L-1</w:t>
            </w:r>
            <w:r w:rsidRPr="00080BE5">
              <w:rPr>
                <w:rFonts w:asciiTheme="minorHAnsi" w:eastAsia="標楷體" w:hAnsiTheme="minorHAnsi" w:cs="Times New Roman"/>
              </w:rPr>
              <w:t>家暴</w:t>
            </w:r>
          </w:p>
          <w:p w:rsidR="00A74AD3" w:rsidRPr="00080BE5" w:rsidRDefault="00A74AD3" w:rsidP="001A7441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L-2</w:t>
            </w:r>
            <w:r w:rsidRPr="00080BE5">
              <w:rPr>
                <w:rFonts w:asciiTheme="minorHAnsi" w:eastAsia="標楷體" w:hAnsiTheme="minorHAnsi" w:cs="Times New Roman"/>
              </w:rPr>
              <w:t>同志教育</w:t>
            </w:r>
            <w:r w:rsidRPr="00080BE5">
              <w:rPr>
                <w:rFonts w:asciiTheme="minorHAnsi" w:eastAsia="標楷體" w:hAnsiTheme="minorHAnsi" w:cs="Times New Roman"/>
                <w:sz w:val="18"/>
              </w:rPr>
              <w:t>(</w:t>
            </w:r>
            <w:r w:rsidRPr="00080BE5">
              <w:rPr>
                <w:rFonts w:asciiTheme="minorHAnsi" w:eastAsia="標楷體" w:hAnsiTheme="minorHAnsi" w:cs="Times New Roman"/>
                <w:sz w:val="18"/>
              </w:rPr>
              <w:t>多元性別</w:t>
            </w:r>
            <w:r w:rsidRPr="00080BE5">
              <w:rPr>
                <w:rFonts w:asciiTheme="minorHAnsi" w:eastAsia="標楷體" w:hAnsiTheme="minorHAnsi" w:cs="Times New Roman"/>
                <w:sz w:val="18"/>
              </w:rPr>
              <w:t>)</w:t>
            </w:r>
          </w:p>
          <w:p w:rsidR="00A74AD3" w:rsidRPr="00080BE5" w:rsidRDefault="00A74AD3" w:rsidP="001A7441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L-3</w:t>
            </w:r>
            <w:r w:rsidRPr="00080BE5">
              <w:rPr>
                <w:rFonts w:asciiTheme="minorHAnsi" w:eastAsia="標楷體" w:hAnsiTheme="minorHAnsi" w:cs="Times New Roman"/>
              </w:rPr>
              <w:t>性教育</w:t>
            </w:r>
          </w:p>
          <w:p w:rsidR="00A74AD3" w:rsidRPr="00080BE5" w:rsidRDefault="00A74AD3" w:rsidP="001A7441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L-4</w:t>
            </w:r>
            <w:r w:rsidRPr="00080BE5">
              <w:rPr>
                <w:rFonts w:asciiTheme="minorHAnsi" w:eastAsia="標楷體" w:hAnsiTheme="minorHAnsi" w:cs="Times New Roman"/>
              </w:rPr>
              <w:t>性別平等</w:t>
            </w:r>
          </w:p>
          <w:p w:rsidR="00A74AD3" w:rsidRPr="00080BE5" w:rsidRDefault="00A74AD3" w:rsidP="001A7441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L-5</w:t>
            </w:r>
            <w:r w:rsidRPr="00080BE5">
              <w:rPr>
                <w:rFonts w:asciiTheme="minorHAnsi" w:eastAsia="標楷體" w:hAnsiTheme="minorHAnsi" w:cs="Times New Roman"/>
              </w:rPr>
              <w:t>情感教育</w:t>
            </w:r>
          </w:p>
          <w:p w:rsidR="00A74AD3" w:rsidRPr="00080BE5" w:rsidRDefault="00A74AD3" w:rsidP="001A7441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L-6</w:t>
            </w:r>
            <w:r w:rsidRPr="00080BE5">
              <w:rPr>
                <w:rFonts w:asciiTheme="minorHAnsi" w:eastAsia="標楷體" w:hAnsiTheme="minorHAnsi" w:cs="Times New Roman"/>
              </w:rPr>
              <w:t>性侵害</w:t>
            </w:r>
          </w:p>
          <w:p w:rsidR="00A74AD3" w:rsidRPr="00080BE5" w:rsidRDefault="00A74AD3" w:rsidP="001A7441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L-7</w:t>
            </w:r>
            <w:r w:rsidRPr="00080BE5">
              <w:rPr>
                <w:rFonts w:asciiTheme="minorHAnsi" w:eastAsia="標楷體" w:hAnsiTheme="minorHAnsi" w:cs="Times New Roman"/>
              </w:rPr>
              <w:t>性騷擾防治</w:t>
            </w:r>
          </w:p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M</w:t>
            </w:r>
            <w:r w:rsidRPr="00080BE5">
              <w:rPr>
                <w:rFonts w:asciiTheme="minorHAnsi" w:eastAsia="標楷體" w:hAnsiTheme="minorHAnsi" w:cs="Times New Roman"/>
              </w:rPr>
              <w:t>健康促進</w:t>
            </w:r>
          </w:p>
          <w:p w:rsidR="00A74AD3" w:rsidRPr="00080BE5" w:rsidRDefault="00A74AD3" w:rsidP="001A7441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M-1</w:t>
            </w:r>
            <w:r w:rsidRPr="00080BE5">
              <w:rPr>
                <w:rFonts w:asciiTheme="minorHAnsi" w:eastAsia="標楷體" w:hAnsiTheme="minorHAnsi" w:cs="Times New Roman"/>
              </w:rPr>
              <w:t>健康體位</w:t>
            </w:r>
          </w:p>
          <w:p w:rsidR="00A74AD3" w:rsidRPr="00080BE5" w:rsidRDefault="00A74AD3" w:rsidP="001A7441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M-2</w:t>
            </w:r>
            <w:r w:rsidRPr="00080BE5">
              <w:rPr>
                <w:rFonts w:asciiTheme="minorHAnsi" w:eastAsia="標楷體" w:hAnsiTheme="minorHAnsi" w:cs="Times New Roman"/>
              </w:rPr>
              <w:t>牙齒</w:t>
            </w:r>
          </w:p>
          <w:p w:rsidR="00A74AD3" w:rsidRPr="00080BE5" w:rsidRDefault="00A74AD3" w:rsidP="001A7441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M-3</w:t>
            </w:r>
            <w:r w:rsidRPr="00080BE5">
              <w:rPr>
                <w:rFonts w:asciiTheme="minorHAnsi" w:eastAsia="標楷體" w:hAnsiTheme="minorHAnsi" w:cs="Times New Roman"/>
              </w:rPr>
              <w:t>護眼</w:t>
            </w:r>
          </w:p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N</w:t>
            </w:r>
            <w:r w:rsidRPr="00080BE5">
              <w:rPr>
                <w:rFonts w:asciiTheme="minorHAnsi" w:eastAsia="標楷體" w:hAnsiTheme="minorHAnsi" w:cs="Times New Roman"/>
              </w:rPr>
              <w:t>春暉教育</w:t>
            </w:r>
          </w:p>
          <w:p w:rsidR="00A74AD3" w:rsidRPr="00080BE5" w:rsidRDefault="00A74AD3" w:rsidP="001A7441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N-1</w:t>
            </w:r>
            <w:r w:rsidRPr="00080BE5">
              <w:rPr>
                <w:rFonts w:asciiTheme="minorHAnsi" w:eastAsia="標楷體" w:hAnsiTheme="minorHAnsi" w:cs="Times New Roman"/>
              </w:rPr>
              <w:t>檳榔</w:t>
            </w:r>
          </w:p>
          <w:p w:rsidR="00A74AD3" w:rsidRPr="00080BE5" w:rsidRDefault="00A74AD3" w:rsidP="001A7441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N-2</w:t>
            </w:r>
            <w:r w:rsidRPr="00080BE5">
              <w:rPr>
                <w:rFonts w:asciiTheme="minorHAnsi" w:eastAsia="標楷體" w:hAnsiTheme="minorHAnsi" w:cs="Times New Roman"/>
              </w:rPr>
              <w:t>愛滋</w:t>
            </w:r>
          </w:p>
          <w:p w:rsidR="00A74AD3" w:rsidRPr="00080BE5" w:rsidRDefault="00A74AD3" w:rsidP="001A7441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N-3</w:t>
            </w:r>
            <w:r w:rsidRPr="00080BE5">
              <w:rPr>
                <w:rFonts w:asciiTheme="minorHAnsi" w:eastAsia="標楷體" w:hAnsiTheme="minorHAnsi" w:cs="Times New Roman"/>
              </w:rPr>
              <w:t>毒品</w:t>
            </w:r>
          </w:p>
          <w:p w:rsidR="00A74AD3" w:rsidRPr="00080BE5" w:rsidRDefault="00A74AD3" w:rsidP="001A7441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N-4</w:t>
            </w:r>
            <w:r w:rsidRPr="00080BE5">
              <w:rPr>
                <w:rFonts w:asciiTheme="minorHAnsi" w:eastAsia="標楷體" w:hAnsiTheme="minorHAnsi" w:cs="Times New Roman"/>
              </w:rPr>
              <w:t>酒</w:t>
            </w:r>
          </w:p>
          <w:p w:rsidR="00A74AD3" w:rsidRPr="00080BE5" w:rsidRDefault="00A74AD3" w:rsidP="001A7441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N-5</w:t>
            </w:r>
            <w:r w:rsidRPr="00080BE5">
              <w:rPr>
                <w:rFonts w:asciiTheme="minorHAnsi" w:eastAsia="標楷體" w:hAnsiTheme="minorHAnsi" w:cs="Times New Roman"/>
              </w:rPr>
              <w:t>煙</w:t>
            </w:r>
          </w:p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O</w:t>
            </w:r>
            <w:r w:rsidRPr="00080BE5">
              <w:rPr>
                <w:rFonts w:asciiTheme="minorHAnsi" w:eastAsia="標楷體" w:hAnsiTheme="minorHAnsi" w:cs="Times New Roman"/>
              </w:rPr>
              <w:t>安全教育</w:t>
            </w:r>
          </w:p>
          <w:p w:rsidR="00A74AD3" w:rsidRPr="00080BE5" w:rsidRDefault="00A74AD3" w:rsidP="001A7441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O-1</w:t>
            </w:r>
            <w:r w:rsidRPr="00080BE5">
              <w:rPr>
                <w:rFonts w:asciiTheme="minorHAnsi" w:eastAsia="標楷體" w:hAnsiTheme="minorHAnsi" w:cs="Times New Roman"/>
              </w:rPr>
              <w:t>防災教育</w:t>
            </w:r>
          </w:p>
          <w:p w:rsidR="00A74AD3" w:rsidRPr="00080BE5" w:rsidRDefault="00A74AD3" w:rsidP="001A7441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O-2</w:t>
            </w:r>
            <w:r w:rsidRPr="00080BE5">
              <w:rPr>
                <w:rFonts w:asciiTheme="minorHAnsi" w:eastAsia="標楷體" w:hAnsiTheme="minorHAnsi" w:cs="Times New Roman"/>
              </w:rPr>
              <w:t>防制幫派</w:t>
            </w:r>
          </w:p>
          <w:p w:rsidR="00A74AD3" w:rsidRPr="00080BE5" w:rsidRDefault="00A74AD3" w:rsidP="001A7441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O-3</w:t>
            </w:r>
            <w:r w:rsidRPr="00080BE5">
              <w:rPr>
                <w:rFonts w:asciiTheme="minorHAnsi" w:eastAsia="標楷體" w:hAnsiTheme="minorHAnsi" w:cs="Times New Roman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4AD3" w:rsidRPr="00080BE5" w:rsidRDefault="00A74AD3" w:rsidP="001A7441">
            <w:pPr>
              <w:ind w:left="237" w:hangingChars="148" w:hanging="237"/>
              <w:rPr>
                <w:rFonts w:asciiTheme="minorHAnsi" w:eastAsia="標楷體" w:hAnsiTheme="minorHAnsi"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2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9/7-9/11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環顧四週：大陸曲集</w:t>
            </w:r>
          </w:p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25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 xml:space="preserve">1-4-2  </w:t>
            </w:r>
            <w:r w:rsidRPr="00080BE5">
              <w:rPr>
                <w:rFonts w:asciiTheme="minorHAnsi" w:eastAsia="標楷體" w:hAnsiTheme="minorHAnsi" w:cs="Arial"/>
                <w:color w:val="000000"/>
                <w:szCs w:val="24"/>
                <w:shd w:val="clear" w:color="auto" w:fill="FFFFFF"/>
              </w:rPr>
              <w:t>2-4-5 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3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9/14-9/18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環顧四週：大陸曲集</w:t>
            </w:r>
          </w:p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J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人口教育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Arial"/>
                <w:color w:val="000000"/>
                <w:szCs w:val="24"/>
                <w:shd w:val="clear" w:color="auto" w:fill="FFFFFF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 xml:space="preserve">1-4-2  </w:t>
            </w:r>
            <w:r w:rsidRPr="00080BE5">
              <w:rPr>
                <w:rFonts w:asciiTheme="minorHAnsi" w:eastAsia="標楷體" w:hAnsiTheme="minorHAnsi" w:cs="Arial"/>
                <w:color w:val="000000"/>
                <w:szCs w:val="24"/>
                <w:shd w:val="clear" w:color="auto" w:fill="FFFFFF"/>
              </w:rPr>
              <w:t xml:space="preserve">2-4-5 </w:t>
            </w:r>
          </w:p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Arial"/>
                <w:color w:val="000000"/>
                <w:szCs w:val="24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4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9/21-9/25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環顧四週：大陸曲集</w:t>
            </w:r>
          </w:p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J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人口教育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Arial"/>
                <w:color w:val="000000"/>
                <w:szCs w:val="24"/>
                <w:shd w:val="clear" w:color="auto" w:fill="FFFFFF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 xml:space="preserve">1-4-2  </w:t>
            </w:r>
            <w:r w:rsidRPr="00080BE5">
              <w:rPr>
                <w:rFonts w:asciiTheme="minorHAnsi" w:eastAsia="標楷體" w:hAnsiTheme="minorHAnsi" w:cs="Arial"/>
                <w:color w:val="000000"/>
                <w:szCs w:val="24"/>
                <w:shd w:val="clear" w:color="auto" w:fill="FFFFFF"/>
              </w:rPr>
              <w:t xml:space="preserve">2-4-5 </w:t>
            </w:r>
          </w:p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Arial"/>
                <w:color w:val="000000"/>
                <w:szCs w:val="24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5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9/28-10/2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環顧四週：日本曲集</w:t>
            </w:r>
          </w:p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議題融入：安全教育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--O-1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2-4-6</w:t>
            </w:r>
          </w:p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6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10/5-10/9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環顧四週：日本曲集</w:t>
            </w:r>
          </w:p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L-4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性別平等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2-4-6</w:t>
            </w:r>
          </w:p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6"/>
                <w:szCs w:val="16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7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10/12-10/16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環顧四週：韓國曲集</w:t>
            </w:r>
          </w:p>
          <w:p w:rsidR="00A74AD3" w:rsidRPr="00080BE5" w:rsidRDefault="00A74AD3" w:rsidP="001A7441">
            <w:pPr>
              <w:ind w:left="355" w:hangingChars="148" w:hanging="355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議題融入：性別教育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--L-1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2-4-6</w:t>
            </w:r>
          </w:p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6"/>
                <w:szCs w:val="16"/>
              </w:rPr>
            </w:pPr>
            <w:r w:rsidRPr="00080BE5">
              <w:rPr>
                <w:rFonts w:asciiTheme="minorHAnsi" w:eastAsia="標楷體" w:hAnsiTheme="minorHAnsi" w:cs="Times New Roman"/>
                <w:sz w:val="16"/>
                <w:szCs w:val="16"/>
              </w:rPr>
              <w:t xml:space="preserve">10/14-15 </w:t>
            </w:r>
            <w:r w:rsidRPr="00080BE5">
              <w:rPr>
                <w:rFonts w:asciiTheme="minorHAnsi" w:eastAsia="標楷體" w:hAnsiTheme="minorHAnsi" w:cs="Times New Roman"/>
                <w:sz w:val="16"/>
                <w:szCs w:val="16"/>
              </w:rPr>
              <w:t>段考</w:t>
            </w: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8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10/19-10/23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環顧四週：韓國曲集</w:t>
            </w:r>
          </w:p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議題融入：性別教育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--L-1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家暴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2-4-6</w:t>
            </w:r>
          </w:p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9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10/26-10/30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放眼世界：美國曲集</w:t>
            </w:r>
          </w:p>
          <w:p w:rsidR="00A74AD3" w:rsidRPr="00080BE5" w:rsidRDefault="00A74AD3" w:rsidP="001A7441">
            <w:pPr>
              <w:ind w:left="355" w:hangingChars="148" w:hanging="355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議題融入：春暉教育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--N-3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2-4-6</w:t>
            </w:r>
          </w:p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10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11/2-11/6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放眼世界：美國曲集</w:t>
            </w:r>
          </w:p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議題融入：春暉教育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--N-3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毒品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2-4-7</w:t>
            </w:r>
          </w:p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11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11/9-11/13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放眼世界：美國曲集</w:t>
            </w:r>
          </w:p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議題融入：春暉教育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--N-3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毒品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2-4-7</w:t>
            </w:r>
          </w:p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12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11/16-11/20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放眼世界：美國曲集</w:t>
            </w:r>
          </w:p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議題融入：春暉教育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--N-3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毒品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2-4-7</w:t>
            </w:r>
          </w:p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13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11/23-11/27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放眼世界：美國曲集</w:t>
            </w:r>
          </w:p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議題融入：春暉教育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--N-3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毒品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2-4-7</w:t>
            </w:r>
          </w:p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14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11/30-12/4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評量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直笛吹奏與歌曲演唱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議題融入：春暉教育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--N-3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毒品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2-4-7</w:t>
            </w:r>
          </w:p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18"/>
                <w:szCs w:val="20"/>
              </w:rPr>
            </w:pPr>
            <w:r w:rsidRPr="00080BE5">
              <w:rPr>
                <w:rFonts w:asciiTheme="minorHAnsi" w:eastAsia="標楷體" w:hAnsiTheme="minorHAnsi" w:cs="Times New Roman"/>
                <w:sz w:val="18"/>
                <w:szCs w:val="20"/>
              </w:rPr>
              <w:t xml:space="preserve">12/1-2 </w:t>
            </w:r>
            <w:r w:rsidRPr="00080BE5">
              <w:rPr>
                <w:rFonts w:asciiTheme="minorHAnsi" w:eastAsia="標楷體" w:hAnsiTheme="minorHAnsi" w:cs="Times New Roman"/>
                <w:sz w:val="18"/>
                <w:szCs w:val="20"/>
              </w:rPr>
              <w:t>段考</w:t>
            </w: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15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12/7-12/11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聖誕頌歌</w:t>
            </w:r>
          </w:p>
          <w:p w:rsidR="00A74AD3" w:rsidRPr="00080BE5" w:rsidRDefault="00A74AD3" w:rsidP="001A7441">
            <w:pPr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：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2-4-7</w:t>
            </w:r>
          </w:p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16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12/14-12/18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聖誕頌歌</w:t>
            </w:r>
          </w:p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B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生命教育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74AD3" w:rsidRPr="00080BE5" w:rsidRDefault="00A74AD3" w:rsidP="001A7441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Arial"/>
                <w:color w:val="000000"/>
                <w:szCs w:val="24"/>
                <w:shd w:val="clear" w:color="auto" w:fill="FFFFFF"/>
              </w:rPr>
              <w:t>1-4-3   2-4-7</w:t>
            </w:r>
          </w:p>
          <w:p w:rsidR="00A74AD3" w:rsidRPr="00080BE5" w:rsidRDefault="00A74AD3" w:rsidP="001A7441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18"/>
                <w:szCs w:val="20"/>
              </w:rPr>
            </w:pPr>
            <w:r w:rsidRPr="00080BE5">
              <w:rPr>
                <w:rFonts w:asciiTheme="minorHAnsi" w:eastAsia="標楷體" w:hAnsiTheme="minorHAnsi" w:cs="Times New Roman"/>
                <w:color w:val="000000"/>
                <w:sz w:val="18"/>
                <w:szCs w:val="20"/>
              </w:rPr>
              <w:t xml:space="preserve">12/14 </w:t>
            </w:r>
            <w:r w:rsidRPr="00080BE5">
              <w:rPr>
                <w:rFonts w:asciiTheme="minorHAnsi" w:eastAsia="標楷體" w:hAnsiTheme="minorHAnsi" w:cs="Times New Roman"/>
                <w:color w:val="000000"/>
                <w:sz w:val="18"/>
                <w:szCs w:val="20"/>
              </w:rPr>
              <w:t>園遊會</w:t>
            </w: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17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12/21-12/25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聖誕頌歌</w:t>
            </w:r>
          </w:p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B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生命教育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74AD3" w:rsidRPr="00080BE5" w:rsidRDefault="00A74AD3" w:rsidP="001A7441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Arial"/>
                <w:color w:val="000000"/>
                <w:szCs w:val="24"/>
                <w:shd w:val="clear" w:color="auto" w:fill="FFFFFF"/>
              </w:rPr>
              <w:t>1-4-3   2-4-7</w:t>
            </w:r>
          </w:p>
          <w:p w:rsidR="00A74AD3" w:rsidRPr="00080BE5" w:rsidRDefault="00A74AD3" w:rsidP="001A7441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18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12/28-1/1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新年快樂</w:t>
            </w:r>
          </w:p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議題融入：安全教育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Arial"/>
                <w:color w:val="000000"/>
                <w:szCs w:val="24"/>
                <w:shd w:val="clear" w:color="auto" w:fill="FFFFFF"/>
              </w:rPr>
              <w:t>1-4-3   2-4-7</w:t>
            </w:r>
          </w:p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19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1/4-1/8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新年快樂</w:t>
            </w:r>
          </w:p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議題融入：安全教育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Arial"/>
                <w:color w:val="000000"/>
                <w:szCs w:val="24"/>
                <w:shd w:val="clear" w:color="auto" w:fill="FFFFFF"/>
              </w:rPr>
              <w:t>1-4-3   2-4-7</w:t>
            </w:r>
          </w:p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20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1/11-1/15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歡樂過大年</w:t>
            </w:r>
          </w:p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議題融入：安全教育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2-4-7</w:t>
            </w:r>
          </w:p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21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  <w:p w:rsidR="00A74AD3" w:rsidRPr="00080BE5" w:rsidRDefault="00A74AD3" w:rsidP="001A744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1/13-1/17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歡樂過大年</w:t>
            </w:r>
          </w:p>
          <w:p w:rsidR="00A74AD3" w:rsidRPr="00080BE5" w:rsidRDefault="00A74AD3" w:rsidP="001A7441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議題融入：安全教育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2-4-7</w:t>
            </w:r>
          </w:p>
          <w:p w:rsidR="00A74AD3" w:rsidRPr="00080BE5" w:rsidRDefault="00A74AD3" w:rsidP="001A7441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1A7441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18"/>
                <w:szCs w:val="20"/>
              </w:rPr>
            </w:pPr>
            <w:r w:rsidRPr="00080BE5">
              <w:rPr>
                <w:rFonts w:asciiTheme="minorHAnsi" w:eastAsia="標楷體" w:hAnsiTheme="minorHAnsi"/>
                <w:sz w:val="21"/>
                <w:szCs w:val="24"/>
              </w:rPr>
              <w:t>1/18-19</w:t>
            </w:r>
            <w:r w:rsidRPr="00080BE5">
              <w:rPr>
                <w:rFonts w:asciiTheme="minorHAnsi" w:eastAsia="標楷體" w:hAnsiTheme="minorHAnsi"/>
                <w:sz w:val="21"/>
                <w:szCs w:val="24"/>
              </w:rPr>
              <w:t>段三</w:t>
            </w:r>
          </w:p>
        </w:tc>
      </w:tr>
    </w:tbl>
    <w:p w:rsidR="00A74AD3" w:rsidRPr="00786C46" w:rsidRDefault="00A74AD3" w:rsidP="00A74AD3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A74AD3" w:rsidRDefault="00A74AD3" w:rsidP="00A74AD3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A74AD3" w:rsidRPr="00A74AD3" w:rsidRDefault="00A74AD3" w:rsidP="00A74AD3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36"/>
          <w:szCs w:val="36"/>
        </w:rPr>
      </w:pPr>
      <w:r w:rsidRPr="00A74AD3">
        <w:rPr>
          <w:rFonts w:eastAsia="標楷體" w:cs="Times New Roman"/>
          <w:sz w:val="36"/>
          <w:szCs w:val="36"/>
        </w:rPr>
        <w:lastRenderedPageBreak/>
        <w:t>臺北市私立天主教靜修女子高級中學</w:t>
      </w:r>
      <w:r w:rsidRPr="00A74AD3">
        <w:rPr>
          <w:rFonts w:eastAsia="標楷體" w:cs="Times New Roman" w:hint="eastAsia"/>
          <w:sz w:val="36"/>
          <w:szCs w:val="36"/>
        </w:rPr>
        <w:t>109</w:t>
      </w:r>
      <w:r w:rsidRPr="00A74AD3">
        <w:rPr>
          <w:rFonts w:eastAsia="標楷體" w:cs="Times New Roman"/>
          <w:sz w:val="36"/>
          <w:szCs w:val="36"/>
        </w:rPr>
        <w:t>學年度第</w:t>
      </w:r>
      <w:r w:rsidRPr="00A74AD3">
        <w:rPr>
          <w:rFonts w:eastAsia="標楷體" w:cs="Times New Roman" w:hint="eastAsia"/>
          <w:sz w:val="36"/>
          <w:szCs w:val="36"/>
        </w:rPr>
        <w:t>二</w:t>
      </w:r>
      <w:r w:rsidRPr="00A74AD3">
        <w:rPr>
          <w:rFonts w:eastAsia="標楷體" w:cs="Times New Roman"/>
          <w:sz w:val="36"/>
          <w:szCs w:val="36"/>
        </w:rPr>
        <w:t>學期</w:t>
      </w:r>
      <w:r w:rsidRPr="00A74AD3">
        <w:rPr>
          <w:rFonts w:eastAsia="標楷體" w:cs="Times New Roman" w:hint="eastAsia"/>
          <w:sz w:val="36"/>
          <w:szCs w:val="36"/>
        </w:rPr>
        <w:t>藝術與人文課程計畫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A74AD3" w:rsidRPr="00080BE5" w:rsidTr="001A7441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課程名稱：</w:t>
            </w:r>
            <w:r w:rsidRPr="00080BE5">
              <w:rPr>
                <w:rFonts w:asciiTheme="minorHAnsi" w:eastAsia="標楷體" w:hAnsiTheme="minorHAnsi" w:cs="Times New Roman"/>
              </w:rPr>
              <w:t xml:space="preserve"> </w:t>
            </w:r>
            <w:r w:rsidRPr="00080BE5">
              <w:rPr>
                <w:rFonts w:asciiTheme="minorHAnsi" w:eastAsia="標楷體" w:hAnsiTheme="minorHAnsi" w:cs="Times New Roman"/>
              </w:rPr>
              <w:t>音樂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班級：九年級各班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上課節數：</w:t>
            </w:r>
            <w:r w:rsidR="00080BE5" w:rsidRPr="00080BE5">
              <w:rPr>
                <w:rFonts w:asciiTheme="minorHAnsi" w:eastAsia="標楷體" w:hAnsiTheme="minorHAnsi" w:cs="Times New Roman"/>
              </w:rPr>
              <w:t>1</w:t>
            </w:r>
          </w:p>
        </w:tc>
      </w:tr>
      <w:tr w:rsidR="00A74AD3" w:rsidRPr="00080BE5" w:rsidTr="001A7441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任課教師：</w:t>
            </w:r>
            <w:r w:rsidRPr="00080BE5">
              <w:rPr>
                <w:rFonts w:asciiTheme="minorHAnsi" w:eastAsia="標楷體" w:hAnsiTheme="minorHAnsi" w:cs="Times New Roman"/>
              </w:rPr>
              <w:t xml:space="preserve"> </w:t>
            </w:r>
            <w:r w:rsidRPr="00080BE5">
              <w:rPr>
                <w:rFonts w:asciiTheme="minorHAnsi" w:eastAsia="標楷體" w:hAnsiTheme="minorHAnsi" w:cs="Times New Roman"/>
              </w:rPr>
              <w:t>梁柏禧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 xml:space="preserve">上課教材：自編　</w:t>
            </w:r>
          </w:p>
        </w:tc>
      </w:tr>
      <w:tr w:rsidR="00A74AD3" w:rsidRPr="00080BE5" w:rsidTr="001A7441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一、表現：善用媒介與形式從事藝術創作與展現，傳達思想與情感。</w:t>
            </w:r>
          </w:p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二、鑑賞：透過參與審美活動培養感受力與理解力，體認藝術價值。</w:t>
            </w:r>
          </w:p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三、實踐：培養主動參與藝術的興趣與習慣，促進美善生活。</w:t>
            </w:r>
          </w:p>
        </w:tc>
      </w:tr>
      <w:tr w:rsidR="00A74AD3" w:rsidRPr="00080BE5" w:rsidTr="001A7441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一、段考</w:t>
            </w:r>
            <w:r w:rsidRPr="00080BE5">
              <w:rPr>
                <w:rFonts w:asciiTheme="minorHAnsi" w:eastAsia="標楷體" w:hAnsiTheme="minorHAnsi" w:cs="Times New Roman"/>
              </w:rPr>
              <w:t>(</w:t>
            </w:r>
            <w:r w:rsidRPr="00080BE5">
              <w:rPr>
                <w:rFonts w:asciiTheme="minorHAnsi" w:eastAsia="標楷體" w:hAnsiTheme="minorHAnsi" w:cs="Times New Roman"/>
              </w:rPr>
              <w:t>直笛吹奏、歌曲演唱、報告書寫</w:t>
            </w:r>
            <w:r w:rsidRPr="00080BE5">
              <w:rPr>
                <w:rFonts w:asciiTheme="minorHAnsi" w:eastAsia="標楷體" w:hAnsiTheme="minorHAnsi" w:cs="Times New Roman"/>
              </w:rPr>
              <w:t>)</w:t>
            </w:r>
            <w:r w:rsidRPr="00080BE5">
              <w:rPr>
                <w:rFonts w:asciiTheme="minorHAnsi" w:eastAsia="標楷體" w:hAnsiTheme="minorHAnsi" w:cs="Times New Roman"/>
              </w:rPr>
              <w:t>。</w:t>
            </w:r>
            <w:r w:rsidRPr="00080BE5">
              <w:rPr>
                <w:rFonts w:asciiTheme="minorHAnsi" w:eastAsia="標楷體" w:hAnsiTheme="minorHAnsi" w:cs="Times New Roman"/>
              </w:rPr>
              <w:t xml:space="preserve">  </w:t>
            </w:r>
            <w:r w:rsidRPr="00080BE5">
              <w:rPr>
                <w:rFonts w:asciiTheme="minorHAnsi" w:eastAsia="標楷體" w:hAnsiTheme="minorHAnsi" w:cs="Times New Roman"/>
              </w:rPr>
              <w:t>二、平時成績</w:t>
            </w:r>
            <w:r w:rsidRPr="00080BE5">
              <w:rPr>
                <w:rFonts w:asciiTheme="minorHAnsi" w:eastAsia="標楷體" w:hAnsiTheme="minorHAnsi" w:cs="Times New Roman"/>
              </w:rPr>
              <w:t>(</w:t>
            </w:r>
            <w:r w:rsidRPr="00080BE5">
              <w:rPr>
                <w:rFonts w:asciiTheme="minorHAnsi" w:eastAsia="標楷體" w:hAnsiTheme="minorHAnsi" w:cs="Times New Roman"/>
              </w:rPr>
              <w:t>生活常規與課堂表現</w:t>
            </w:r>
            <w:r w:rsidRPr="00080BE5">
              <w:rPr>
                <w:rFonts w:asciiTheme="minorHAnsi" w:eastAsia="標楷體" w:hAnsiTheme="minorHAnsi" w:cs="Times New Roman"/>
              </w:rPr>
              <w:t>)</w:t>
            </w:r>
          </w:p>
        </w:tc>
      </w:tr>
      <w:tr w:rsidR="00A74AD3" w:rsidRPr="00080BE5" w:rsidTr="001A7441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A74AD3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一、段考</w:t>
            </w:r>
            <w:r w:rsidRPr="00080BE5">
              <w:rPr>
                <w:rFonts w:asciiTheme="minorHAnsi" w:eastAsia="標楷體" w:hAnsiTheme="minorHAnsi" w:cs="Times New Roman"/>
              </w:rPr>
              <w:t>(</w:t>
            </w:r>
            <w:r w:rsidRPr="00080BE5">
              <w:rPr>
                <w:rFonts w:asciiTheme="minorHAnsi" w:eastAsia="標楷體" w:hAnsiTheme="minorHAnsi" w:cs="Times New Roman"/>
              </w:rPr>
              <w:t>直笛吹奏、歌曲演唱、報告書寫</w:t>
            </w:r>
            <w:r w:rsidRPr="00080BE5">
              <w:rPr>
                <w:rFonts w:asciiTheme="minorHAnsi" w:eastAsia="標楷體" w:hAnsiTheme="minorHAnsi" w:cs="Times New Roman"/>
              </w:rPr>
              <w:t>)40%</w:t>
            </w:r>
            <w:r w:rsidRPr="00080BE5">
              <w:rPr>
                <w:rFonts w:asciiTheme="minorHAnsi" w:eastAsia="標楷體" w:hAnsiTheme="minorHAnsi" w:cs="Times New Roman"/>
              </w:rPr>
              <w:t>。</w:t>
            </w:r>
            <w:r w:rsidRPr="00080BE5">
              <w:rPr>
                <w:rFonts w:asciiTheme="minorHAnsi" w:eastAsia="標楷體" w:hAnsiTheme="minorHAnsi" w:cs="Times New Roman"/>
              </w:rPr>
              <w:t xml:space="preserve">  </w:t>
            </w:r>
            <w:r w:rsidRPr="00080BE5">
              <w:rPr>
                <w:rFonts w:asciiTheme="minorHAnsi" w:eastAsia="標楷體" w:hAnsiTheme="minorHAnsi" w:cs="Times New Roman"/>
              </w:rPr>
              <w:t>二、平時成績</w:t>
            </w:r>
            <w:r w:rsidRPr="00080BE5">
              <w:rPr>
                <w:rFonts w:asciiTheme="minorHAnsi" w:eastAsia="標楷體" w:hAnsiTheme="minorHAnsi" w:cs="Times New Roman"/>
              </w:rPr>
              <w:t>(</w:t>
            </w:r>
            <w:r w:rsidRPr="00080BE5">
              <w:rPr>
                <w:rFonts w:asciiTheme="minorHAnsi" w:eastAsia="標楷體" w:hAnsiTheme="minorHAnsi" w:cs="Times New Roman"/>
              </w:rPr>
              <w:t>生活常規與課堂表現</w:t>
            </w:r>
            <w:r w:rsidRPr="00080BE5">
              <w:rPr>
                <w:rFonts w:asciiTheme="minorHAnsi" w:eastAsia="標楷體" w:hAnsiTheme="minorHAnsi" w:cs="Times New Roman"/>
              </w:rPr>
              <w:t>)60%</w:t>
            </w:r>
          </w:p>
        </w:tc>
      </w:tr>
      <w:tr w:rsidR="00A74AD3" w:rsidRPr="00080BE5" w:rsidTr="001A7441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ind w:left="0" w:firstLine="0"/>
              <w:jc w:val="both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ind w:left="0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ind w:left="0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ind w:left="0" w:firstLine="0"/>
              <w:jc w:val="center"/>
              <w:rPr>
                <w:rFonts w:asciiTheme="minorHAnsi" w:eastAsia="標楷體" w:hAnsiTheme="minorHAnsi" w:cs="Times New Roman"/>
                <w:b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1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溫故知新：</w:t>
            </w:r>
          </w:p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A</w:t>
            </w:r>
            <w:r w:rsidRPr="00080BE5">
              <w:rPr>
                <w:rFonts w:asciiTheme="minorHAnsi" w:eastAsia="標楷體" w:hAnsiTheme="minorHAnsi" w:cs="Times New Roman"/>
              </w:rPr>
              <w:t>生涯發展教育</w:t>
            </w:r>
          </w:p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B</w:t>
            </w:r>
            <w:r w:rsidRPr="00080BE5">
              <w:rPr>
                <w:rFonts w:asciiTheme="minorHAnsi" w:eastAsia="標楷體" w:hAnsiTheme="minorHAnsi" w:cs="Times New Roman"/>
              </w:rPr>
              <w:t>生命教育</w:t>
            </w:r>
          </w:p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C</w:t>
            </w:r>
            <w:r w:rsidRPr="00080BE5">
              <w:rPr>
                <w:rFonts w:asciiTheme="minorHAnsi" w:eastAsia="標楷體" w:hAnsiTheme="minorHAnsi" w:cs="Times New Roman"/>
              </w:rPr>
              <w:t>誠信教育</w:t>
            </w:r>
          </w:p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D</w:t>
            </w:r>
            <w:r w:rsidRPr="00080BE5">
              <w:rPr>
                <w:rFonts w:asciiTheme="minorHAnsi" w:eastAsia="標楷體" w:hAnsiTheme="minorHAnsi" w:cs="Times New Roman"/>
              </w:rPr>
              <w:t>品德教育</w:t>
            </w:r>
          </w:p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E</w:t>
            </w:r>
            <w:r w:rsidRPr="00080BE5">
              <w:rPr>
                <w:rFonts w:asciiTheme="minorHAnsi" w:eastAsia="標楷體" w:hAnsiTheme="minorHAnsi" w:cs="Times New Roman"/>
              </w:rPr>
              <w:t>資訊倫理素養</w:t>
            </w:r>
          </w:p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F</w:t>
            </w:r>
            <w:r w:rsidRPr="00080BE5">
              <w:rPr>
                <w:rFonts w:asciiTheme="minorHAnsi" w:eastAsia="標楷體" w:hAnsiTheme="minorHAnsi" w:cs="Times New Roman"/>
              </w:rPr>
              <w:t>人權法治教育</w:t>
            </w:r>
          </w:p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G</w:t>
            </w:r>
            <w:r w:rsidRPr="00080BE5">
              <w:rPr>
                <w:rFonts w:asciiTheme="minorHAnsi" w:eastAsia="標楷體" w:hAnsiTheme="minorHAnsi" w:cs="Times New Roman"/>
              </w:rPr>
              <w:t>環境教育</w:t>
            </w:r>
          </w:p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H</w:t>
            </w:r>
            <w:r w:rsidRPr="00080BE5">
              <w:rPr>
                <w:rFonts w:asciiTheme="minorHAnsi" w:eastAsia="標楷體" w:hAnsiTheme="minorHAnsi" w:cs="Times New Roman"/>
              </w:rPr>
              <w:t>海洋教育</w:t>
            </w:r>
          </w:p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I</w:t>
            </w:r>
            <w:r w:rsidRPr="00080BE5">
              <w:rPr>
                <w:rFonts w:asciiTheme="minorHAnsi" w:eastAsia="標楷體" w:hAnsiTheme="minorHAnsi" w:cs="Times New Roman"/>
              </w:rPr>
              <w:t>衛生保健</w:t>
            </w:r>
          </w:p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J</w:t>
            </w:r>
            <w:r w:rsidRPr="00080BE5">
              <w:rPr>
                <w:rFonts w:asciiTheme="minorHAnsi" w:eastAsia="標楷體" w:hAnsiTheme="minorHAnsi" w:cs="Times New Roman"/>
              </w:rPr>
              <w:t>人口教育</w:t>
            </w:r>
          </w:p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K</w:t>
            </w:r>
            <w:r w:rsidRPr="00080BE5">
              <w:rPr>
                <w:rFonts w:asciiTheme="minorHAnsi" w:eastAsia="標楷體" w:hAnsiTheme="minorHAnsi" w:cs="Times New Roman"/>
              </w:rPr>
              <w:t>家庭教育</w:t>
            </w:r>
          </w:p>
          <w:p w:rsidR="00A74AD3" w:rsidRPr="00080BE5" w:rsidRDefault="00A74AD3" w:rsidP="00A74AD3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K-1</w:t>
            </w:r>
            <w:r w:rsidRPr="00080BE5">
              <w:rPr>
                <w:rFonts w:asciiTheme="minorHAnsi" w:eastAsia="標楷體" w:hAnsiTheme="minorHAnsi" w:cs="Times New Roman"/>
              </w:rPr>
              <w:t>婚姻與倫理</w:t>
            </w:r>
          </w:p>
          <w:p w:rsidR="00A74AD3" w:rsidRPr="00080BE5" w:rsidRDefault="00A74AD3" w:rsidP="00A74AD3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K-2</w:t>
            </w:r>
            <w:r w:rsidRPr="00080BE5">
              <w:rPr>
                <w:rFonts w:asciiTheme="minorHAnsi" w:eastAsia="標楷體" w:hAnsiTheme="minorHAnsi" w:cs="Times New Roman"/>
              </w:rPr>
              <w:t>親職</w:t>
            </w:r>
          </w:p>
          <w:p w:rsidR="00A74AD3" w:rsidRPr="00080BE5" w:rsidRDefault="00A74AD3" w:rsidP="00A74AD3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K-3</w:t>
            </w:r>
            <w:r w:rsidRPr="00080BE5">
              <w:rPr>
                <w:rFonts w:asciiTheme="minorHAnsi" w:eastAsia="標楷體" w:hAnsiTheme="minorHAnsi" w:cs="Times New Roman"/>
              </w:rPr>
              <w:t>子職</w:t>
            </w:r>
          </w:p>
          <w:p w:rsidR="00A74AD3" w:rsidRPr="00080BE5" w:rsidRDefault="00A74AD3" w:rsidP="00A74AD3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K-4</w:t>
            </w:r>
            <w:r w:rsidRPr="00080BE5">
              <w:rPr>
                <w:rFonts w:asciiTheme="minorHAnsi" w:eastAsia="標楷體" w:hAnsiTheme="minorHAnsi" w:cs="Times New Roman"/>
              </w:rPr>
              <w:t>家庭資源管理</w:t>
            </w:r>
          </w:p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L</w:t>
            </w:r>
            <w:r w:rsidRPr="00080BE5">
              <w:rPr>
                <w:rFonts w:asciiTheme="minorHAnsi" w:eastAsia="標楷體" w:hAnsiTheme="minorHAnsi" w:cs="Times New Roman"/>
              </w:rPr>
              <w:t>性別教育</w:t>
            </w:r>
          </w:p>
          <w:p w:rsidR="00A74AD3" w:rsidRPr="00080BE5" w:rsidRDefault="00A74AD3" w:rsidP="00A74AD3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L-1</w:t>
            </w:r>
            <w:r w:rsidRPr="00080BE5">
              <w:rPr>
                <w:rFonts w:asciiTheme="minorHAnsi" w:eastAsia="標楷體" w:hAnsiTheme="minorHAnsi" w:cs="Times New Roman"/>
              </w:rPr>
              <w:t>家暴</w:t>
            </w:r>
          </w:p>
          <w:p w:rsidR="00A74AD3" w:rsidRPr="00080BE5" w:rsidRDefault="00A74AD3" w:rsidP="00A74AD3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L-2</w:t>
            </w:r>
            <w:r w:rsidRPr="00080BE5">
              <w:rPr>
                <w:rFonts w:asciiTheme="minorHAnsi" w:eastAsia="標楷體" w:hAnsiTheme="minorHAnsi" w:cs="Times New Roman"/>
              </w:rPr>
              <w:t>同志教育</w:t>
            </w:r>
            <w:r w:rsidRPr="00080BE5">
              <w:rPr>
                <w:rFonts w:asciiTheme="minorHAnsi" w:eastAsia="標楷體" w:hAnsiTheme="minorHAnsi" w:cs="Times New Roman"/>
                <w:sz w:val="18"/>
              </w:rPr>
              <w:t>(</w:t>
            </w:r>
            <w:r w:rsidRPr="00080BE5">
              <w:rPr>
                <w:rFonts w:asciiTheme="minorHAnsi" w:eastAsia="標楷體" w:hAnsiTheme="minorHAnsi" w:cs="Times New Roman"/>
                <w:sz w:val="18"/>
              </w:rPr>
              <w:t>多元性別</w:t>
            </w:r>
            <w:r w:rsidRPr="00080BE5">
              <w:rPr>
                <w:rFonts w:asciiTheme="minorHAnsi" w:eastAsia="標楷體" w:hAnsiTheme="minorHAnsi" w:cs="Times New Roman"/>
                <w:sz w:val="18"/>
              </w:rPr>
              <w:t>)</w:t>
            </w:r>
          </w:p>
          <w:p w:rsidR="00A74AD3" w:rsidRPr="00080BE5" w:rsidRDefault="00A74AD3" w:rsidP="00A74AD3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L-3</w:t>
            </w:r>
            <w:r w:rsidRPr="00080BE5">
              <w:rPr>
                <w:rFonts w:asciiTheme="minorHAnsi" w:eastAsia="標楷體" w:hAnsiTheme="minorHAnsi" w:cs="Times New Roman"/>
              </w:rPr>
              <w:t>性教育</w:t>
            </w:r>
          </w:p>
          <w:p w:rsidR="00A74AD3" w:rsidRPr="00080BE5" w:rsidRDefault="00A74AD3" w:rsidP="00A74AD3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L-4</w:t>
            </w:r>
            <w:r w:rsidRPr="00080BE5">
              <w:rPr>
                <w:rFonts w:asciiTheme="minorHAnsi" w:eastAsia="標楷體" w:hAnsiTheme="minorHAnsi" w:cs="Times New Roman"/>
              </w:rPr>
              <w:t>性別平等</w:t>
            </w:r>
          </w:p>
          <w:p w:rsidR="00A74AD3" w:rsidRPr="00080BE5" w:rsidRDefault="00A74AD3" w:rsidP="00A74AD3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L-5</w:t>
            </w:r>
            <w:r w:rsidRPr="00080BE5">
              <w:rPr>
                <w:rFonts w:asciiTheme="minorHAnsi" w:eastAsia="標楷體" w:hAnsiTheme="minorHAnsi" w:cs="Times New Roman"/>
              </w:rPr>
              <w:t>情感教育</w:t>
            </w:r>
          </w:p>
          <w:p w:rsidR="00A74AD3" w:rsidRPr="00080BE5" w:rsidRDefault="00A74AD3" w:rsidP="00A74AD3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L-6</w:t>
            </w:r>
            <w:r w:rsidRPr="00080BE5">
              <w:rPr>
                <w:rFonts w:asciiTheme="minorHAnsi" w:eastAsia="標楷體" w:hAnsiTheme="minorHAnsi" w:cs="Times New Roman"/>
              </w:rPr>
              <w:t>性侵害</w:t>
            </w:r>
          </w:p>
          <w:p w:rsidR="00A74AD3" w:rsidRPr="00080BE5" w:rsidRDefault="00A74AD3" w:rsidP="00A74AD3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L-7</w:t>
            </w:r>
            <w:r w:rsidRPr="00080BE5">
              <w:rPr>
                <w:rFonts w:asciiTheme="minorHAnsi" w:eastAsia="標楷體" w:hAnsiTheme="minorHAnsi" w:cs="Times New Roman"/>
              </w:rPr>
              <w:t>性騷擾防治</w:t>
            </w:r>
          </w:p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M</w:t>
            </w:r>
            <w:r w:rsidRPr="00080BE5">
              <w:rPr>
                <w:rFonts w:asciiTheme="minorHAnsi" w:eastAsia="標楷體" w:hAnsiTheme="minorHAnsi" w:cs="Times New Roman"/>
              </w:rPr>
              <w:t>健康促進</w:t>
            </w:r>
          </w:p>
          <w:p w:rsidR="00A74AD3" w:rsidRPr="00080BE5" w:rsidRDefault="00A74AD3" w:rsidP="00A74AD3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M-1</w:t>
            </w:r>
            <w:r w:rsidRPr="00080BE5">
              <w:rPr>
                <w:rFonts w:asciiTheme="minorHAnsi" w:eastAsia="標楷體" w:hAnsiTheme="minorHAnsi" w:cs="Times New Roman"/>
              </w:rPr>
              <w:t>健康體位</w:t>
            </w:r>
          </w:p>
          <w:p w:rsidR="00A74AD3" w:rsidRPr="00080BE5" w:rsidRDefault="00A74AD3" w:rsidP="00A74AD3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M-2</w:t>
            </w:r>
            <w:r w:rsidRPr="00080BE5">
              <w:rPr>
                <w:rFonts w:asciiTheme="minorHAnsi" w:eastAsia="標楷體" w:hAnsiTheme="minorHAnsi" w:cs="Times New Roman"/>
              </w:rPr>
              <w:t>牙齒</w:t>
            </w:r>
          </w:p>
          <w:p w:rsidR="00A74AD3" w:rsidRPr="00080BE5" w:rsidRDefault="00A74AD3" w:rsidP="00A74AD3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M-3</w:t>
            </w:r>
            <w:r w:rsidRPr="00080BE5">
              <w:rPr>
                <w:rFonts w:asciiTheme="minorHAnsi" w:eastAsia="標楷體" w:hAnsiTheme="minorHAnsi" w:cs="Times New Roman"/>
              </w:rPr>
              <w:t>護眼</w:t>
            </w:r>
          </w:p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N</w:t>
            </w:r>
            <w:r w:rsidRPr="00080BE5">
              <w:rPr>
                <w:rFonts w:asciiTheme="minorHAnsi" w:eastAsia="標楷體" w:hAnsiTheme="minorHAnsi" w:cs="Times New Roman"/>
              </w:rPr>
              <w:t>春暉教育</w:t>
            </w:r>
          </w:p>
          <w:p w:rsidR="00A74AD3" w:rsidRPr="00080BE5" w:rsidRDefault="00A74AD3" w:rsidP="00A74AD3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N-1</w:t>
            </w:r>
            <w:r w:rsidRPr="00080BE5">
              <w:rPr>
                <w:rFonts w:asciiTheme="minorHAnsi" w:eastAsia="標楷體" w:hAnsiTheme="minorHAnsi" w:cs="Times New Roman"/>
              </w:rPr>
              <w:t>檳榔</w:t>
            </w:r>
          </w:p>
          <w:p w:rsidR="00A74AD3" w:rsidRPr="00080BE5" w:rsidRDefault="00A74AD3" w:rsidP="00A74AD3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N-2</w:t>
            </w:r>
            <w:r w:rsidRPr="00080BE5">
              <w:rPr>
                <w:rFonts w:asciiTheme="minorHAnsi" w:eastAsia="標楷體" w:hAnsiTheme="minorHAnsi" w:cs="Times New Roman"/>
              </w:rPr>
              <w:t>愛滋</w:t>
            </w:r>
          </w:p>
          <w:p w:rsidR="00A74AD3" w:rsidRPr="00080BE5" w:rsidRDefault="00A74AD3" w:rsidP="00A74AD3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N-3</w:t>
            </w:r>
            <w:r w:rsidRPr="00080BE5">
              <w:rPr>
                <w:rFonts w:asciiTheme="minorHAnsi" w:eastAsia="標楷體" w:hAnsiTheme="minorHAnsi" w:cs="Times New Roman"/>
              </w:rPr>
              <w:t>毒品</w:t>
            </w:r>
          </w:p>
          <w:p w:rsidR="00A74AD3" w:rsidRPr="00080BE5" w:rsidRDefault="00A74AD3" w:rsidP="00A74AD3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N-4</w:t>
            </w:r>
            <w:r w:rsidRPr="00080BE5">
              <w:rPr>
                <w:rFonts w:asciiTheme="minorHAnsi" w:eastAsia="標楷體" w:hAnsiTheme="minorHAnsi" w:cs="Times New Roman"/>
              </w:rPr>
              <w:t>酒</w:t>
            </w:r>
          </w:p>
          <w:p w:rsidR="00A74AD3" w:rsidRPr="00080BE5" w:rsidRDefault="00A74AD3" w:rsidP="00A74AD3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N-5</w:t>
            </w:r>
            <w:r w:rsidRPr="00080BE5">
              <w:rPr>
                <w:rFonts w:asciiTheme="minorHAnsi" w:eastAsia="標楷體" w:hAnsiTheme="minorHAnsi" w:cs="Times New Roman"/>
              </w:rPr>
              <w:t>煙</w:t>
            </w:r>
          </w:p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O</w:t>
            </w:r>
            <w:r w:rsidRPr="00080BE5">
              <w:rPr>
                <w:rFonts w:asciiTheme="minorHAnsi" w:eastAsia="標楷體" w:hAnsiTheme="minorHAnsi" w:cs="Times New Roman"/>
              </w:rPr>
              <w:t>安全教育</w:t>
            </w:r>
          </w:p>
          <w:p w:rsidR="00A74AD3" w:rsidRPr="00080BE5" w:rsidRDefault="00A74AD3" w:rsidP="00A74AD3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O-1</w:t>
            </w:r>
            <w:r w:rsidRPr="00080BE5">
              <w:rPr>
                <w:rFonts w:asciiTheme="minorHAnsi" w:eastAsia="標楷體" w:hAnsiTheme="minorHAnsi" w:cs="Times New Roman"/>
              </w:rPr>
              <w:t>防災教育</w:t>
            </w:r>
          </w:p>
          <w:p w:rsidR="00A74AD3" w:rsidRPr="00080BE5" w:rsidRDefault="00A74AD3" w:rsidP="00A74AD3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O-2</w:t>
            </w:r>
            <w:r w:rsidRPr="00080BE5">
              <w:rPr>
                <w:rFonts w:asciiTheme="minorHAnsi" w:eastAsia="標楷體" w:hAnsiTheme="minorHAnsi" w:cs="Times New Roman"/>
              </w:rPr>
              <w:t>防制幫派</w:t>
            </w:r>
          </w:p>
          <w:p w:rsidR="00A74AD3" w:rsidRPr="00080BE5" w:rsidRDefault="00A74AD3" w:rsidP="00A74AD3">
            <w:pPr>
              <w:ind w:left="0" w:firstLineChars="135" w:firstLine="324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O-3</w:t>
            </w:r>
            <w:r w:rsidRPr="00080BE5">
              <w:rPr>
                <w:rFonts w:asciiTheme="minorHAnsi" w:eastAsia="標楷體" w:hAnsiTheme="minorHAnsi" w:cs="Times New Roman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4AD3" w:rsidRPr="00080BE5" w:rsidRDefault="00A74AD3" w:rsidP="00A74AD3">
            <w:pPr>
              <w:ind w:left="237" w:hangingChars="148" w:hanging="237"/>
              <w:rPr>
                <w:rFonts w:asciiTheme="minorHAnsi" w:eastAsia="標楷體" w:hAnsiTheme="minorHAnsi"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2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古典音樂巡禮：巴赫</w:t>
            </w:r>
          </w:p>
          <w:p w:rsidR="00A74AD3" w:rsidRPr="00080BE5" w:rsidRDefault="00A74AD3" w:rsidP="00A74AD3">
            <w:pPr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25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 xml:space="preserve">1-4-2  </w:t>
            </w:r>
            <w:r w:rsidRPr="00080BE5">
              <w:rPr>
                <w:rFonts w:asciiTheme="minorHAnsi" w:eastAsia="標楷體" w:hAnsiTheme="minorHAnsi" w:cs="Arial"/>
                <w:color w:val="000000"/>
                <w:szCs w:val="24"/>
                <w:shd w:val="clear" w:color="auto" w:fill="FFFFFF"/>
              </w:rPr>
              <w:t>2-4-5 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3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古典音樂巡禮：巴赫</w:t>
            </w:r>
          </w:p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J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人口教育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Arial"/>
                <w:color w:val="000000"/>
                <w:szCs w:val="24"/>
                <w:shd w:val="clear" w:color="auto" w:fill="FFFFFF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 xml:space="preserve">1-4-2  </w:t>
            </w:r>
            <w:r w:rsidRPr="00080BE5">
              <w:rPr>
                <w:rFonts w:asciiTheme="minorHAnsi" w:eastAsia="標楷體" w:hAnsiTheme="minorHAnsi" w:cs="Arial"/>
                <w:color w:val="000000"/>
                <w:szCs w:val="24"/>
                <w:shd w:val="clear" w:color="auto" w:fill="FFFFFF"/>
              </w:rPr>
              <w:t xml:space="preserve">2-4-5 </w:t>
            </w:r>
          </w:p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Arial"/>
                <w:color w:val="000000"/>
                <w:szCs w:val="24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4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古典音樂巡禮：韓德爾</w:t>
            </w:r>
          </w:p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J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人口教育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Arial"/>
                <w:color w:val="000000"/>
                <w:szCs w:val="24"/>
                <w:shd w:val="clear" w:color="auto" w:fill="FFFFFF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 xml:space="preserve">1-4-2  </w:t>
            </w:r>
            <w:r w:rsidRPr="00080BE5">
              <w:rPr>
                <w:rFonts w:asciiTheme="minorHAnsi" w:eastAsia="標楷體" w:hAnsiTheme="minorHAnsi" w:cs="Arial"/>
                <w:color w:val="000000"/>
                <w:szCs w:val="24"/>
                <w:shd w:val="clear" w:color="auto" w:fill="FFFFFF"/>
              </w:rPr>
              <w:t xml:space="preserve">2-4-5 </w:t>
            </w:r>
          </w:p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Arial"/>
                <w:color w:val="000000"/>
                <w:szCs w:val="24"/>
                <w:shd w:val="clear" w:color="auto" w:fill="FFFFFF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5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古典音樂巡禮：韓德爾</w:t>
            </w:r>
          </w:p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議題融入：安全教育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--O-1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2-4-6</w:t>
            </w:r>
          </w:p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6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古典音樂巡禮：海頓</w:t>
            </w:r>
          </w:p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K-2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親職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2-4-6</w:t>
            </w:r>
          </w:p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6"/>
                <w:szCs w:val="16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7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古典音樂巡禮：海頓</w:t>
            </w:r>
          </w:p>
          <w:p w:rsidR="00A74AD3" w:rsidRPr="00080BE5" w:rsidRDefault="00A74AD3" w:rsidP="00A74AD3">
            <w:pPr>
              <w:ind w:left="355" w:hangingChars="148" w:hanging="355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議題融入：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2-4-6</w:t>
            </w:r>
          </w:p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6"/>
                <w:szCs w:val="16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8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古典音樂巡禮：莫札特</w:t>
            </w:r>
          </w:p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議題融入：議題融入：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K-2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親職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2-4-6</w:t>
            </w:r>
          </w:p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9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古典音樂巡禮：莫札特</w:t>
            </w:r>
          </w:p>
          <w:p w:rsidR="00A74AD3" w:rsidRPr="00080BE5" w:rsidRDefault="00A74AD3" w:rsidP="00A74AD3">
            <w:pPr>
              <w:ind w:left="355" w:hangingChars="148" w:hanging="355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議題融入：議題融入：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080BE5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2-4-6</w:t>
            </w:r>
          </w:p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10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古典音樂巡禮：貝多芬</w:t>
            </w:r>
          </w:p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B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生命教育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2-4-7</w:t>
            </w:r>
          </w:p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11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古典音樂巡禮：貝多芬</w:t>
            </w:r>
          </w:p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B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生命教育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2-4-7</w:t>
            </w:r>
          </w:p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12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古典音樂巡禮：舒伯特</w:t>
            </w:r>
          </w:p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B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生命教育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2-4-7</w:t>
            </w:r>
          </w:p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13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古典音樂巡禮：舒伯特</w:t>
            </w:r>
          </w:p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B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生命教育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2-4-7</w:t>
            </w:r>
          </w:p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14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離歌響起</w:t>
            </w:r>
          </w:p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O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安全教育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2-4-7</w:t>
            </w:r>
          </w:p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15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離歌響起</w:t>
            </w:r>
          </w:p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：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O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安全教育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1-4-3  2-4-7</w:t>
            </w:r>
          </w:p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16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離歌響起</w:t>
            </w:r>
          </w:p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議題融入：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O</w:t>
            </w:r>
            <w:r w:rsidRPr="00080BE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安全教育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74AD3" w:rsidRPr="00080BE5" w:rsidRDefault="00A74AD3" w:rsidP="00A74AD3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Arial"/>
                <w:color w:val="000000"/>
                <w:szCs w:val="24"/>
                <w:shd w:val="clear" w:color="auto" w:fill="FFFFFF"/>
              </w:rPr>
              <w:t>1-4-3   2-4-7</w:t>
            </w:r>
          </w:p>
          <w:p w:rsidR="00A74AD3" w:rsidRPr="00080BE5" w:rsidRDefault="00A74AD3" w:rsidP="00A74AD3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080BE5">
              <w:rPr>
                <w:rFonts w:asciiTheme="minorHAnsi" w:eastAsia="標楷體" w:hAnsiTheme="minorHAnsi" w:cs="Times New Roman"/>
                <w:szCs w:val="24"/>
              </w:rPr>
              <w:t>3-4-10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17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080BE5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bCs/>
                <w:snapToGrid w:val="0"/>
                <w:kern w:val="0"/>
                <w:szCs w:val="24"/>
              </w:rPr>
              <w:t>畢業典禮</w:t>
            </w:r>
            <w:bookmarkStart w:id="0" w:name="_GoBack"/>
            <w:bookmarkEnd w:id="0"/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74AD3" w:rsidRPr="00080BE5" w:rsidRDefault="00A74AD3" w:rsidP="00A74AD3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18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19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20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18"/>
                <w:szCs w:val="20"/>
              </w:rPr>
            </w:pPr>
          </w:p>
        </w:tc>
      </w:tr>
      <w:tr w:rsidR="00A74AD3" w:rsidRPr="00080BE5" w:rsidTr="001A7441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</w:rPr>
            </w:pPr>
            <w:r w:rsidRPr="00080BE5">
              <w:rPr>
                <w:rFonts w:asciiTheme="minorHAnsi" w:eastAsia="標楷體" w:hAnsiTheme="minorHAnsi" w:cs="Times New Roman"/>
              </w:rPr>
              <w:t>第</w:t>
            </w:r>
            <w:r w:rsidRPr="00080BE5">
              <w:rPr>
                <w:rFonts w:asciiTheme="minorHAnsi" w:eastAsia="標楷體" w:hAnsiTheme="minorHAnsi" w:cs="Times New Roman"/>
              </w:rPr>
              <w:t>21</w:t>
            </w:r>
            <w:r w:rsidRPr="00080BE5">
              <w:rPr>
                <w:rFonts w:asciiTheme="minorHAnsi" w:eastAsia="標楷體" w:hAnsiTheme="minorHAnsi" w:cs="Times New Roman"/>
              </w:rPr>
              <w:t>週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80" w:lineRule="atLeas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74AD3" w:rsidRPr="00080BE5" w:rsidRDefault="00A74AD3" w:rsidP="00A74AD3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18"/>
                <w:szCs w:val="20"/>
              </w:rPr>
            </w:pPr>
          </w:p>
        </w:tc>
      </w:tr>
    </w:tbl>
    <w:p w:rsidR="0067166E" w:rsidRPr="00A74AD3" w:rsidRDefault="0067166E" w:rsidP="00A74AD3">
      <w:pPr>
        <w:ind w:left="0" w:firstLine="0"/>
      </w:pPr>
    </w:p>
    <w:sectPr w:rsidR="0067166E" w:rsidRPr="00A74AD3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AD3"/>
    <w:rsid w:val="00080BE5"/>
    <w:rsid w:val="0067166E"/>
    <w:rsid w:val="00A7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AD3"/>
    <w:pPr>
      <w:widowControl w:val="0"/>
      <w:ind w:left="1434" w:hanging="357"/>
    </w:pPr>
    <w:rPr>
      <w:rFonts w:ascii="Times New Roman" w:eastAsia="細明體" w:hAnsi="Times New Roman" w:cs="Courier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AD3"/>
    <w:pPr>
      <w:widowControl w:val="0"/>
      <w:ind w:left="1434" w:hanging="357"/>
    </w:pPr>
    <w:rPr>
      <w:rFonts w:ascii="Times New Roman" w:eastAsia="細明體" w:hAnsi="Times New Roman" w:cs="Courier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485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muisc</dc:creator>
  <cp:lastModifiedBy>user</cp:lastModifiedBy>
  <cp:revision>2</cp:revision>
  <dcterms:created xsi:type="dcterms:W3CDTF">2020-05-28T08:24:00Z</dcterms:created>
  <dcterms:modified xsi:type="dcterms:W3CDTF">2020-06-29T06:28:00Z</dcterms:modified>
</cp:coreProperties>
</file>